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416F" w14:textId="77777777" w:rsidR="00B560CA" w:rsidRDefault="00B560CA"/>
    <w:p w14:paraId="75A867E0" w14:textId="77777777" w:rsidR="00B560CA" w:rsidRDefault="00B560CA"/>
    <w:p w14:paraId="726A506D" w14:textId="77777777" w:rsidR="00B560CA" w:rsidRDefault="00B560CA"/>
    <w:p w14:paraId="1EF77CA6" w14:textId="77777777" w:rsidR="00B560CA" w:rsidRDefault="00B560CA" w:rsidP="00B560CA">
      <w:pPr>
        <w:spacing w:after="0" w:line="240" w:lineRule="auto"/>
        <w:rPr>
          <w:rFonts w:ascii="Calibri" w:eastAsia="Calibri" w:hAnsi="Calibri" w:cs="Times New Roman"/>
          <w:kern w:val="0"/>
          <w:szCs w:val="21"/>
          <w14:ligatures w14:val="none"/>
        </w:rPr>
      </w:pPr>
    </w:p>
    <w:p w14:paraId="390604E0" w14:textId="77777777" w:rsidR="00B560CA" w:rsidRDefault="00B560CA" w:rsidP="00B560CA">
      <w:pPr>
        <w:spacing w:after="0" w:line="240" w:lineRule="auto"/>
        <w:rPr>
          <w:rFonts w:ascii="Calibri" w:eastAsia="Calibri" w:hAnsi="Calibri" w:cs="Times New Roman"/>
          <w:kern w:val="0"/>
          <w:szCs w:val="21"/>
          <w14:ligatures w14:val="none"/>
        </w:rPr>
      </w:pPr>
    </w:p>
    <w:p w14:paraId="25BCB28F" w14:textId="77777777" w:rsidR="00B560CA" w:rsidRDefault="00B560CA" w:rsidP="00B560CA">
      <w:pPr>
        <w:spacing w:after="0" w:line="240" w:lineRule="auto"/>
        <w:rPr>
          <w:rFonts w:ascii="Calibri" w:eastAsia="Calibri" w:hAnsi="Calibri" w:cs="Times New Roman"/>
          <w:kern w:val="0"/>
          <w:szCs w:val="21"/>
          <w14:ligatures w14:val="none"/>
        </w:rPr>
      </w:pPr>
    </w:p>
    <w:p w14:paraId="493F60A3" w14:textId="77777777" w:rsidR="00B560CA" w:rsidRDefault="00B560CA" w:rsidP="00B560CA">
      <w:pPr>
        <w:spacing w:after="0" w:line="240" w:lineRule="auto"/>
        <w:rPr>
          <w:rFonts w:ascii="Calibri" w:eastAsia="Calibri" w:hAnsi="Calibri" w:cs="Times New Roman"/>
          <w:kern w:val="0"/>
          <w:szCs w:val="21"/>
          <w14:ligatures w14:val="none"/>
        </w:rPr>
      </w:pPr>
    </w:p>
    <w:p w14:paraId="12FC8196" w14:textId="3D15F587" w:rsidR="00B560CA" w:rsidRPr="00B560CA" w:rsidRDefault="00B560CA" w:rsidP="00B560CA">
      <w:pPr>
        <w:spacing w:after="0" w:line="240" w:lineRule="auto"/>
        <w:rPr>
          <w:rFonts w:ascii="Calibri" w:eastAsia="Calibri" w:hAnsi="Calibri" w:cs="Times New Roman"/>
          <w:kern w:val="0"/>
          <w:szCs w:val="21"/>
          <w14:ligatures w14:val="none"/>
        </w:rPr>
      </w:pPr>
      <w:r>
        <w:rPr>
          <w:rFonts w:ascii="Calibri" w:eastAsia="Calibri" w:hAnsi="Calibri" w:cs="Times New Roman"/>
          <w:kern w:val="0"/>
          <w:szCs w:val="21"/>
          <w14:ligatures w14:val="none"/>
        </w:rPr>
        <w:t>To:</w:t>
      </w:r>
      <w:r>
        <w:rPr>
          <w:rFonts w:ascii="Calibri" w:eastAsia="Calibri" w:hAnsi="Calibri" w:cs="Times New Roman"/>
          <w:kern w:val="0"/>
          <w:szCs w:val="21"/>
          <w14:ligatures w14:val="none"/>
        </w:rPr>
        <w:tab/>
      </w:r>
      <w:r>
        <w:rPr>
          <w:rFonts w:ascii="Calibri" w:eastAsia="Calibri" w:hAnsi="Calibri" w:cs="Times New Roman"/>
          <w:kern w:val="0"/>
          <w:szCs w:val="21"/>
          <w14:ligatures w14:val="none"/>
        </w:rPr>
        <w:tab/>
      </w:r>
      <w:r>
        <w:rPr>
          <w:rFonts w:ascii="Calibri" w:eastAsia="Calibri" w:hAnsi="Calibri" w:cs="Times New Roman"/>
          <w:kern w:val="0"/>
          <w:szCs w:val="21"/>
          <w14:ligatures w14:val="none"/>
        </w:rPr>
        <w:tab/>
      </w:r>
      <w:r>
        <w:rPr>
          <w:rFonts w:ascii="Calibri" w:eastAsia="Calibri" w:hAnsi="Calibri" w:cs="Times New Roman"/>
          <w:kern w:val="0"/>
          <w:szCs w:val="21"/>
          <w14:ligatures w14:val="none"/>
        </w:rPr>
        <w:tab/>
      </w:r>
      <w:r>
        <w:rPr>
          <w:rFonts w:ascii="Calibri" w:eastAsia="Calibri" w:hAnsi="Calibri" w:cs="Times New Roman"/>
          <w:kern w:val="0"/>
          <w:szCs w:val="21"/>
          <w14:ligatures w14:val="none"/>
        </w:rPr>
        <w:tab/>
      </w:r>
      <w:r>
        <w:rPr>
          <w:rFonts w:ascii="Calibri" w:eastAsia="Calibri" w:hAnsi="Calibri" w:cs="Times New Roman"/>
          <w:kern w:val="0"/>
          <w:szCs w:val="21"/>
          <w14:ligatures w14:val="none"/>
        </w:rPr>
        <w:tab/>
      </w:r>
      <w:r>
        <w:rPr>
          <w:rFonts w:ascii="Calibri" w:eastAsia="Calibri" w:hAnsi="Calibri" w:cs="Times New Roman"/>
          <w:kern w:val="0"/>
          <w:szCs w:val="21"/>
          <w14:ligatures w14:val="none"/>
        </w:rPr>
        <w:tab/>
      </w:r>
      <w:r>
        <w:rPr>
          <w:rFonts w:ascii="Calibri" w:eastAsia="Calibri" w:hAnsi="Calibri" w:cs="Times New Roman"/>
          <w:kern w:val="0"/>
          <w:szCs w:val="21"/>
          <w14:ligatures w14:val="none"/>
        </w:rPr>
        <w:tab/>
      </w:r>
      <w:r>
        <w:rPr>
          <w:rFonts w:ascii="Calibri" w:eastAsia="Calibri" w:hAnsi="Calibri" w:cs="Times New Roman"/>
          <w:kern w:val="0"/>
          <w:szCs w:val="21"/>
          <w14:ligatures w14:val="none"/>
        </w:rPr>
        <w:tab/>
        <w:t>Date:</w:t>
      </w:r>
    </w:p>
    <w:p w14:paraId="1775A81A" w14:textId="77777777" w:rsidR="00B560CA" w:rsidRPr="00B560CA" w:rsidRDefault="00B560CA" w:rsidP="00B560CA">
      <w:pPr>
        <w:spacing w:after="0" w:line="240" w:lineRule="auto"/>
        <w:rPr>
          <w:rFonts w:ascii="Calibri" w:eastAsia="Calibri" w:hAnsi="Calibri" w:cs="Times New Roman"/>
          <w:kern w:val="0"/>
          <w:szCs w:val="21"/>
          <w14:ligatures w14:val="none"/>
        </w:rPr>
      </w:pPr>
    </w:p>
    <w:p w14:paraId="57E77033" w14:textId="77777777" w:rsidR="00B560CA" w:rsidRDefault="00B560CA" w:rsidP="00B560CA">
      <w:pPr>
        <w:spacing w:after="0" w:line="240" w:lineRule="auto"/>
        <w:rPr>
          <w:rFonts w:ascii="Calibri" w:eastAsia="Calibri" w:hAnsi="Calibri" w:cs="Times New Roman"/>
          <w:kern w:val="0"/>
          <w:sz w:val="24"/>
          <w:szCs w:val="24"/>
          <w14:ligatures w14:val="none"/>
        </w:rPr>
      </w:pPr>
    </w:p>
    <w:p w14:paraId="572986AF" w14:textId="77777777" w:rsidR="00B560CA" w:rsidRDefault="00B560CA" w:rsidP="00B560CA">
      <w:pPr>
        <w:spacing w:after="0" w:line="240" w:lineRule="auto"/>
        <w:rPr>
          <w:rFonts w:ascii="Calibri" w:eastAsia="Calibri" w:hAnsi="Calibri" w:cs="Times New Roman"/>
          <w:kern w:val="0"/>
          <w:sz w:val="24"/>
          <w:szCs w:val="24"/>
          <w14:ligatures w14:val="none"/>
        </w:rPr>
      </w:pPr>
    </w:p>
    <w:p w14:paraId="5A29A8D4" w14:textId="77777777" w:rsidR="00B560CA" w:rsidRDefault="00B560CA" w:rsidP="00B560CA">
      <w:pPr>
        <w:spacing w:after="0" w:line="240" w:lineRule="auto"/>
        <w:rPr>
          <w:rFonts w:ascii="Calibri" w:eastAsia="Calibri" w:hAnsi="Calibri" w:cs="Times New Roman"/>
          <w:kern w:val="0"/>
          <w:sz w:val="24"/>
          <w:szCs w:val="24"/>
          <w14:ligatures w14:val="none"/>
        </w:rPr>
      </w:pPr>
    </w:p>
    <w:p w14:paraId="17BE9EFA" w14:textId="6F20D8CA" w:rsidR="00B560CA" w:rsidRPr="00B560CA" w:rsidRDefault="00B560CA" w:rsidP="00B560CA">
      <w:pPr>
        <w:spacing w:after="0" w:line="240" w:lineRule="auto"/>
        <w:rPr>
          <w:rFonts w:ascii="Calibri" w:eastAsia="Calibri" w:hAnsi="Calibri" w:cs="Times New Roman"/>
          <w:kern w:val="0"/>
          <w:sz w:val="24"/>
          <w:szCs w:val="24"/>
          <w14:ligatures w14:val="none"/>
        </w:rPr>
      </w:pPr>
      <w:r w:rsidRPr="00B560CA">
        <w:rPr>
          <w:rFonts w:ascii="Calibri" w:eastAsia="Calibri" w:hAnsi="Calibri" w:cs="Times New Roman"/>
          <w:kern w:val="0"/>
          <w:sz w:val="24"/>
          <w:szCs w:val="24"/>
          <w14:ligatures w14:val="none"/>
        </w:rPr>
        <w:t xml:space="preserve">Dear </w:t>
      </w:r>
      <w:r>
        <w:rPr>
          <w:rFonts w:ascii="Calibri" w:eastAsia="Calibri" w:hAnsi="Calibri" w:cs="Times New Roman"/>
          <w:kern w:val="0"/>
          <w:sz w:val="24"/>
          <w:szCs w:val="24"/>
          <w14:ligatures w14:val="none"/>
        </w:rPr>
        <w:t>……….</w:t>
      </w:r>
    </w:p>
    <w:p w14:paraId="06E592C6" w14:textId="77777777" w:rsidR="00B560CA" w:rsidRPr="00B560CA" w:rsidRDefault="00B560CA" w:rsidP="00B560CA">
      <w:pPr>
        <w:spacing w:after="0" w:line="240" w:lineRule="auto"/>
        <w:rPr>
          <w:rFonts w:ascii="Calibri" w:eastAsia="Calibri" w:hAnsi="Calibri" w:cs="Times New Roman"/>
          <w:kern w:val="0"/>
          <w:sz w:val="24"/>
          <w:szCs w:val="24"/>
          <w14:ligatures w14:val="none"/>
        </w:rPr>
      </w:pPr>
    </w:p>
    <w:p w14:paraId="303C6104" w14:textId="6B1FC476" w:rsidR="00B560CA" w:rsidRPr="00B560CA" w:rsidRDefault="00B560CA" w:rsidP="00B560CA">
      <w:pPr>
        <w:spacing w:after="0" w:line="240" w:lineRule="auto"/>
        <w:rPr>
          <w:rFonts w:ascii="Calibri" w:eastAsia="Calibri" w:hAnsi="Calibri" w:cs="Times New Roman"/>
          <w:kern w:val="0"/>
          <w:sz w:val="24"/>
          <w:szCs w:val="24"/>
          <w14:ligatures w14:val="none"/>
        </w:rPr>
      </w:pPr>
      <w:r w:rsidRPr="00B560CA">
        <w:rPr>
          <w:rFonts w:ascii="Calibri" w:eastAsia="Calibri" w:hAnsi="Calibri" w:cs="Times New Roman"/>
          <w:kern w:val="0"/>
          <w:sz w:val="24"/>
          <w:szCs w:val="24"/>
          <w14:ligatures w14:val="none"/>
        </w:rPr>
        <w:t xml:space="preserve">I am a </w:t>
      </w:r>
      <w:r>
        <w:rPr>
          <w:rFonts w:ascii="Calibri" w:eastAsia="Calibri" w:hAnsi="Calibri" w:cs="Times New Roman"/>
          <w:kern w:val="0"/>
          <w:sz w:val="24"/>
          <w:szCs w:val="24"/>
          <w14:ligatures w14:val="none"/>
        </w:rPr>
        <w:t xml:space="preserve">……… [enter job role here e.g., </w:t>
      </w:r>
      <w:r w:rsidRPr="00B560CA">
        <w:rPr>
          <w:rFonts w:ascii="Calibri" w:eastAsia="Calibri" w:hAnsi="Calibri" w:cs="Times New Roman"/>
          <w:kern w:val="0"/>
          <w:sz w:val="24"/>
          <w:szCs w:val="24"/>
          <w14:ligatures w14:val="none"/>
        </w:rPr>
        <w:t>practicing pharmacist</w:t>
      </w:r>
      <w:r>
        <w:rPr>
          <w:rFonts w:ascii="Calibri" w:eastAsia="Calibri" w:hAnsi="Calibri" w:cs="Times New Roman"/>
          <w:kern w:val="0"/>
          <w:sz w:val="24"/>
          <w:szCs w:val="24"/>
          <w14:ligatures w14:val="none"/>
        </w:rPr>
        <w:t xml:space="preserve"> </w:t>
      </w:r>
      <w:r w:rsidRPr="00B560CA">
        <w:rPr>
          <w:rFonts w:ascii="Calibri" w:eastAsia="Calibri" w:hAnsi="Calibri" w:cs="Times New Roman"/>
          <w:kern w:val="0"/>
          <w:sz w:val="24"/>
          <w:szCs w:val="24"/>
          <w14:ligatures w14:val="none"/>
        </w:rPr>
        <w:t>and the owner</w:t>
      </w:r>
      <w:r>
        <w:rPr>
          <w:rFonts w:ascii="Calibri" w:eastAsia="Calibri" w:hAnsi="Calibri" w:cs="Times New Roman"/>
          <w:kern w:val="0"/>
          <w:sz w:val="24"/>
          <w:szCs w:val="24"/>
          <w14:ligatures w14:val="none"/>
        </w:rPr>
        <w:t>]</w:t>
      </w:r>
      <w:r w:rsidRPr="00B560CA">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at</w:t>
      </w:r>
      <w:r w:rsidRPr="00B560CA">
        <w:rPr>
          <w:rFonts w:ascii="Calibri" w:eastAsia="Calibri" w:hAnsi="Calibri" w:cs="Times New Roman"/>
          <w:kern w:val="0"/>
          <w:sz w:val="24"/>
          <w:szCs w:val="24"/>
          <w14:ligatures w14:val="none"/>
        </w:rPr>
        <w:t xml:space="preserve"> ……… </w:t>
      </w:r>
      <w:r>
        <w:rPr>
          <w:rFonts w:ascii="Calibri" w:eastAsia="Calibri" w:hAnsi="Calibri" w:cs="Times New Roman"/>
          <w:kern w:val="0"/>
          <w:sz w:val="24"/>
          <w:szCs w:val="24"/>
          <w14:ligatures w14:val="none"/>
        </w:rPr>
        <w:t>Pharmacy).</w:t>
      </w:r>
      <w:r w:rsidRPr="00B560CA">
        <w:rPr>
          <w:rFonts w:ascii="Calibri" w:eastAsia="Calibri" w:hAnsi="Calibri" w:cs="Times New Roman"/>
          <w:kern w:val="0"/>
          <w:sz w:val="24"/>
          <w:szCs w:val="24"/>
          <w14:ligatures w14:val="none"/>
        </w:rPr>
        <w:t xml:space="preserve"> We are proud to be serving the needs of </w:t>
      </w:r>
      <w:r>
        <w:rPr>
          <w:rFonts w:ascii="Calibri" w:eastAsia="Calibri" w:hAnsi="Calibri" w:cs="Times New Roman"/>
          <w:kern w:val="0"/>
          <w:sz w:val="24"/>
          <w:szCs w:val="24"/>
          <w14:ligatures w14:val="none"/>
        </w:rPr>
        <w:t>p</w:t>
      </w:r>
      <w:r w:rsidRPr="00B560CA">
        <w:rPr>
          <w:rFonts w:ascii="Calibri" w:eastAsia="Calibri" w:hAnsi="Calibri" w:cs="Times New Roman"/>
          <w:kern w:val="0"/>
          <w:sz w:val="24"/>
          <w:szCs w:val="24"/>
          <w14:ligatures w14:val="none"/>
        </w:rPr>
        <w:t>atients</w:t>
      </w:r>
      <w:r w:rsidRPr="00B560CA">
        <w:rPr>
          <w:rFonts w:ascii="Calibri" w:eastAsia="Calibri" w:hAnsi="Calibri" w:cs="Times New Roman"/>
          <w:kern w:val="0"/>
          <w:sz w:val="24"/>
          <w:szCs w:val="24"/>
          <w14:ligatures w14:val="none"/>
        </w:rPr>
        <w:t xml:space="preserve"> in your constituency and have done so for ………years. Our pharmacy is part of the fabric of our community and as such I feel compelled to bring to your attention the anger and unfairness of the way my profession is being treated by the current policies implemented by the commissioners. </w:t>
      </w:r>
    </w:p>
    <w:p w14:paraId="17629AF1" w14:textId="77777777" w:rsidR="00B560CA" w:rsidRPr="00B560CA" w:rsidRDefault="00B560CA" w:rsidP="00B560CA">
      <w:pPr>
        <w:spacing w:after="0" w:line="240" w:lineRule="auto"/>
        <w:rPr>
          <w:rFonts w:ascii="Calibri" w:eastAsia="Calibri" w:hAnsi="Calibri" w:cs="Times New Roman"/>
          <w:kern w:val="0"/>
          <w:sz w:val="24"/>
          <w:szCs w:val="24"/>
          <w14:ligatures w14:val="none"/>
        </w:rPr>
      </w:pPr>
    </w:p>
    <w:p w14:paraId="3CDEC3C7" w14:textId="2BAF4780" w:rsidR="00B560CA" w:rsidRPr="00B560CA" w:rsidRDefault="00B560CA" w:rsidP="00B560CA">
      <w:pPr>
        <w:spacing w:after="0" w:line="240" w:lineRule="auto"/>
        <w:rPr>
          <w:rFonts w:ascii="Calibri" w:eastAsia="Calibri" w:hAnsi="Calibri" w:cs="Times New Roman"/>
          <w:kern w:val="0"/>
          <w:sz w:val="24"/>
          <w:szCs w:val="24"/>
          <w14:ligatures w14:val="none"/>
        </w:rPr>
      </w:pPr>
      <w:r w:rsidRPr="00B560CA">
        <w:rPr>
          <w:rFonts w:ascii="Calibri" w:eastAsia="Calibri" w:hAnsi="Calibri" w:cs="Times New Roman"/>
          <w:kern w:val="0"/>
          <w:sz w:val="24"/>
          <w:szCs w:val="24"/>
          <w14:ligatures w14:val="none"/>
        </w:rPr>
        <w:t xml:space="preserve">Higher medicines costs, dispensing at a loss, lack of level playing field created by commissioners </w:t>
      </w:r>
      <w:r>
        <w:rPr>
          <w:rFonts w:ascii="Calibri" w:eastAsia="Calibri" w:hAnsi="Calibri" w:cs="Times New Roman"/>
          <w:kern w:val="0"/>
          <w:sz w:val="24"/>
          <w:szCs w:val="24"/>
          <w14:ligatures w14:val="none"/>
        </w:rPr>
        <w:t>that has caused</w:t>
      </w:r>
      <w:r w:rsidRPr="00B560CA">
        <w:rPr>
          <w:rFonts w:ascii="Calibri" w:eastAsia="Calibri" w:hAnsi="Calibri" w:cs="Times New Roman"/>
          <w:kern w:val="0"/>
          <w:sz w:val="24"/>
          <w:szCs w:val="24"/>
          <w14:ligatures w14:val="none"/>
        </w:rPr>
        <w:t xml:space="preserve"> a massive workforce challenge in our sector, bureaucratic burden, and a contract that does not </w:t>
      </w:r>
      <w:r w:rsidRPr="00B560CA">
        <w:rPr>
          <w:rFonts w:ascii="Calibri" w:eastAsia="Calibri" w:hAnsi="Calibri" w:cs="Times New Roman"/>
          <w:kern w:val="0"/>
          <w:sz w:val="24"/>
          <w:szCs w:val="24"/>
          <w14:ligatures w14:val="none"/>
        </w:rPr>
        <w:t>consider</w:t>
      </w:r>
      <w:r w:rsidRPr="00B560CA">
        <w:rPr>
          <w:rFonts w:ascii="Calibri" w:eastAsia="Calibri" w:hAnsi="Calibri" w:cs="Times New Roman"/>
          <w:kern w:val="0"/>
          <w:sz w:val="24"/>
          <w:szCs w:val="24"/>
          <w14:ligatures w14:val="none"/>
        </w:rPr>
        <w:t xml:space="preserve"> the inflationary pressures are just some of the issues that are making it increasingly difficult for pharmacies like us to be able to operate. Over 800 pharmacies have closed so far and many more are set to close by the end of this year.</w:t>
      </w:r>
    </w:p>
    <w:p w14:paraId="490973EC" w14:textId="77777777" w:rsidR="00B560CA" w:rsidRPr="00B560CA" w:rsidRDefault="00B560CA" w:rsidP="00B560CA">
      <w:pPr>
        <w:spacing w:after="0" w:line="240" w:lineRule="auto"/>
        <w:rPr>
          <w:rFonts w:ascii="Calibri" w:eastAsia="Calibri" w:hAnsi="Calibri" w:cs="Times New Roman"/>
          <w:kern w:val="0"/>
          <w:sz w:val="24"/>
          <w:szCs w:val="24"/>
          <w14:ligatures w14:val="none"/>
        </w:rPr>
      </w:pPr>
    </w:p>
    <w:p w14:paraId="0AB0FB48" w14:textId="2AFDE785" w:rsidR="00B560CA" w:rsidRDefault="00B560CA" w:rsidP="00B560CA">
      <w:pPr>
        <w:spacing w:after="0" w:line="240" w:lineRule="auto"/>
        <w:rPr>
          <w:rFonts w:ascii="Calibri" w:eastAsia="Calibri" w:hAnsi="Calibri" w:cs="Times New Roman"/>
          <w:kern w:val="0"/>
          <w:sz w:val="24"/>
          <w:szCs w:val="24"/>
          <w14:ligatures w14:val="none"/>
        </w:rPr>
      </w:pPr>
      <w:r w:rsidRPr="00B560CA">
        <w:rPr>
          <w:rFonts w:ascii="Calibri" w:eastAsia="Calibri" w:hAnsi="Calibri" w:cs="Times New Roman"/>
          <w:kern w:val="0"/>
          <w:sz w:val="24"/>
          <w:szCs w:val="24"/>
          <w14:ligatures w14:val="none"/>
        </w:rPr>
        <w:t>As you</w:t>
      </w:r>
      <w:r>
        <w:rPr>
          <w:rFonts w:ascii="Calibri" w:eastAsia="Calibri" w:hAnsi="Calibri" w:cs="Times New Roman"/>
          <w:kern w:val="0"/>
          <w:sz w:val="24"/>
          <w:szCs w:val="24"/>
          <w14:ligatures w14:val="none"/>
        </w:rPr>
        <w:t xml:space="preserve"> are</w:t>
      </w:r>
      <w:r w:rsidRPr="00B560CA">
        <w:rPr>
          <w:rFonts w:ascii="Calibri" w:eastAsia="Calibri" w:hAnsi="Calibri" w:cs="Times New Roman"/>
          <w:kern w:val="0"/>
          <w:sz w:val="24"/>
          <w:szCs w:val="24"/>
          <w14:ligatures w14:val="none"/>
        </w:rPr>
        <w:t xml:space="preserve"> aware timing is everything in business. The official response from the </w:t>
      </w:r>
      <w:r>
        <w:rPr>
          <w:rFonts w:ascii="Calibri" w:eastAsia="Calibri" w:hAnsi="Calibri" w:cs="Times New Roman"/>
          <w:kern w:val="0"/>
          <w:sz w:val="24"/>
          <w:szCs w:val="24"/>
          <w14:ligatures w14:val="none"/>
        </w:rPr>
        <w:t>D</w:t>
      </w:r>
      <w:r w:rsidRPr="00B560CA">
        <w:rPr>
          <w:rFonts w:ascii="Calibri" w:eastAsia="Calibri" w:hAnsi="Calibri" w:cs="Times New Roman"/>
          <w:kern w:val="0"/>
          <w:sz w:val="24"/>
          <w:szCs w:val="24"/>
          <w14:ligatures w14:val="none"/>
        </w:rPr>
        <w:t xml:space="preserve">epartment of </w:t>
      </w:r>
      <w:r>
        <w:rPr>
          <w:rFonts w:ascii="Calibri" w:eastAsia="Calibri" w:hAnsi="Calibri" w:cs="Times New Roman"/>
          <w:kern w:val="0"/>
          <w:sz w:val="24"/>
          <w:szCs w:val="24"/>
          <w14:ligatures w14:val="none"/>
        </w:rPr>
        <w:t>H</w:t>
      </w:r>
      <w:r w:rsidRPr="00B560CA">
        <w:rPr>
          <w:rFonts w:ascii="Calibri" w:eastAsia="Calibri" w:hAnsi="Calibri" w:cs="Times New Roman"/>
          <w:kern w:val="0"/>
          <w:sz w:val="24"/>
          <w:szCs w:val="24"/>
          <w14:ligatures w14:val="none"/>
        </w:rPr>
        <w:t xml:space="preserve">ealth and </w:t>
      </w:r>
      <w:r>
        <w:rPr>
          <w:rFonts w:ascii="Calibri" w:eastAsia="Calibri" w:hAnsi="Calibri" w:cs="Times New Roman"/>
          <w:kern w:val="0"/>
          <w:sz w:val="24"/>
          <w:szCs w:val="24"/>
          <w14:ligatures w14:val="none"/>
        </w:rPr>
        <w:t>S</w:t>
      </w:r>
      <w:r w:rsidRPr="00B560CA">
        <w:rPr>
          <w:rFonts w:ascii="Calibri" w:eastAsia="Calibri" w:hAnsi="Calibri" w:cs="Times New Roman"/>
          <w:kern w:val="0"/>
          <w:sz w:val="24"/>
          <w:szCs w:val="24"/>
          <w14:ligatures w14:val="none"/>
        </w:rPr>
        <w:t xml:space="preserve">ocial </w:t>
      </w:r>
      <w:r>
        <w:rPr>
          <w:rFonts w:ascii="Calibri" w:eastAsia="Calibri" w:hAnsi="Calibri" w:cs="Times New Roman"/>
          <w:kern w:val="0"/>
          <w:sz w:val="24"/>
          <w:szCs w:val="24"/>
          <w14:ligatures w14:val="none"/>
        </w:rPr>
        <w:t>C</w:t>
      </w:r>
      <w:r w:rsidRPr="00B560CA">
        <w:rPr>
          <w:rFonts w:ascii="Calibri" w:eastAsia="Calibri" w:hAnsi="Calibri" w:cs="Times New Roman"/>
          <w:kern w:val="0"/>
          <w:sz w:val="24"/>
          <w:szCs w:val="24"/>
          <w14:ligatures w14:val="none"/>
        </w:rPr>
        <w:t xml:space="preserve">are (DHSC) has been to quote an additional </w:t>
      </w:r>
      <w:r>
        <w:rPr>
          <w:rFonts w:ascii="Calibri" w:eastAsia="Calibri" w:hAnsi="Calibri" w:cs="Times New Roman"/>
          <w:kern w:val="0"/>
          <w:sz w:val="24"/>
          <w:szCs w:val="24"/>
          <w14:ligatures w14:val="none"/>
        </w:rPr>
        <w:t>£</w:t>
      </w:r>
      <w:r w:rsidRPr="00B560CA">
        <w:rPr>
          <w:rFonts w:ascii="Calibri" w:eastAsia="Calibri" w:hAnsi="Calibri" w:cs="Times New Roman"/>
          <w:kern w:val="0"/>
          <w:sz w:val="24"/>
          <w:szCs w:val="24"/>
          <w14:ligatures w14:val="none"/>
        </w:rPr>
        <w:t>100 million has been invested in my sector. The scale of deficit right now I’m afraid will not even touch the side</w:t>
      </w:r>
      <w:r>
        <w:rPr>
          <w:rFonts w:ascii="Calibri" w:eastAsia="Calibri" w:hAnsi="Calibri" w:cs="Times New Roman"/>
          <w:kern w:val="0"/>
          <w:sz w:val="24"/>
          <w:szCs w:val="24"/>
          <w14:ligatures w14:val="none"/>
        </w:rPr>
        <w:t>s.</w:t>
      </w:r>
    </w:p>
    <w:p w14:paraId="5F718FA5" w14:textId="77777777" w:rsidR="00B560CA" w:rsidRPr="00B560CA" w:rsidRDefault="00B560CA" w:rsidP="00B560CA">
      <w:pPr>
        <w:spacing w:after="0" w:line="240" w:lineRule="auto"/>
        <w:rPr>
          <w:rFonts w:ascii="Calibri" w:eastAsia="Calibri" w:hAnsi="Calibri" w:cs="Times New Roman"/>
          <w:kern w:val="0"/>
          <w:sz w:val="24"/>
          <w:szCs w:val="24"/>
          <w14:ligatures w14:val="none"/>
        </w:rPr>
      </w:pPr>
    </w:p>
    <w:p w14:paraId="42A4A4C4" w14:textId="77777777" w:rsidR="00B560CA" w:rsidRPr="00B560CA" w:rsidRDefault="00B560CA" w:rsidP="00B560CA">
      <w:pPr>
        <w:spacing w:after="0" w:line="240" w:lineRule="auto"/>
        <w:rPr>
          <w:rFonts w:ascii="Calibri" w:eastAsia="Calibri" w:hAnsi="Calibri" w:cs="Times New Roman"/>
          <w:kern w:val="0"/>
          <w:sz w:val="24"/>
          <w:szCs w:val="24"/>
          <w14:ligatures w14:val="none"/>
        </w:rPr>
      </w:pPr>
      <w:r w:rsidRPr="00B560CA">
        <w:rPr>
          <w:rFonts w:ascii="Calibri" w:eastAsia="Calibri" w:hAnsi="Calibri" w:cs="Times New Roman"/>
          <w:kern w:val="0"/>
          <w:sz w:val="24"/>
          <w:szCs w:val="24"/>
          <w14:ligatures w14:val="none"/>
        </w:rPr>
        <w:t xml:space="preserve">Please could you reflect my concerns to Minister and the plight of my profession. Local pharmacies like mine could do so much more if given the believe and the funding to deliver. </w:t>
      </w:r>
    </w:p>
    <w:p w14:paraId="1C086A6E" w14:textId="77777777" w:rsidR="00B560CA" w:rsidRDefault="00B560CA" w:rsidP="00B560CA">
      <w:pPr>
        <w:spacing w:after="0" w:line="240" w:lineRule="auto"/>
        <w:rPr>
          <w:rFonts w:ascii="Calibri" w:eastAsia="Calibri" w:hAnsi="Calibri" w:cs="Times New Roman"/>
          <w:kern w:val="0"/>
          <w:sz w:val="24"/>
          <w:szCs w:val="24"/>
          <w14:ligatures w14:val="none"/>
        </w:rPr>
      </w:pPr>
      <w:r w:rsidRPr="00B560CA">
        <w:rPr>
          <w:rFonts w:ascii="Calibri" w:eastAsia="Calibri" w:hAnsi="Calibri" w:cs="Times New Roman"/>
          <w:kern w:val="0"/>
          <w:sz w:val="24"/>
          <w:szCs w:val="24"/>
          <w14:ligatures w14:val="none"/>
        </w:rPr>
        <w:t xml:space="preserve"> </w:t>
      </w:r>
    </w:p>
    <w:p w14:paraId="17EDEE9B" w14:textId="77777777" w:rsidR="00B560CA" w:rsidRDefault="00B560CA" w:rsidP="00B560CA">
      <w:pPr>
        <w:spacing w:after="0" w:line="240" w:lineRule="auto"/>
        <w:rPr>
          <w:rFonts w:ascii="Calibri" w:eastAsia="Calibri" w:hAnsi="Calibri" w:cs="Times New Roman"/>
          <w:kern w:val="0"/>
          <w:sz w:val="24"/>
          <w:szCs w:val="24"/>
          <w14:ligatures w14:val="none"/>
        </w:rPr>
      </w:pPr>
    </w:p>
    <w:p w14:paraId="4151C21A" w14:textId="3C23570B" w:rsidR="00B560CA" w:rsidRDefault="00B560CA" w:rsidP="00B560CA">
      <w:pPr>
        <w:spacing w:after="0" w:line="240" w:lineRule="auto"/>
        <w:rPr>
          <w:rFonts w:ascii="Calibri" w:eastAsia="Calibri" w:hAnsi="Calibri" w:cs="Times New Roman"/>
          <w:kern w:val="0"/>
          <w:sz w:val="24"/>
          <w:szCs w:val="24"/>
          <w14:ligatures w14:val="none"/>
        </w:rPr>
      </w:pPr>
      <w:r w:rsidRPr="00B560CA">
        <w:rPr>
          <w:rFonts w:ascii="Calibri" w:eastAsia="Calibri" w:hAnsi="Calibri" w:cs="Times New Roman"/>
          <w:kern w:val="0"/>
          <w:sz w:val="24"/>
          <w:szCs w:val="24"/>
          <w14:ligatures w14:val="none"/>
        </w:rPr>
        <w:t>Yours</w:t>
      </w:r>
      <w:r>
        <w:rPr>
          <w:rFonts w:ascii="Calibri" w:eastAsia="Calibri" w:hAnsi="Calibri" w:cs="Times New Roman"/>
          <w:kern w:val="0"/>
          <w:sz w:val="24"/>
          <w:szCs w:val="24"/>
          <w14:ligatures w14:val="none"/>
        </w:rPr>
        <w:t xml:space="preserve"> Sincerely,</w:t>
      </w:r>
    </w:p>
    <w:p w14:paraId="1A24E45B" w14:textId="77777777" w:rsidR="00B560CA" w:rsidRPr="00B560CA" w:rsidRDefault="00B560CA" w:rsidP="00B560CA">
      <w:pPr>
        <w:spacing w:after="0" w:line="240" w:lineRule="auto"/>
        <w:rPr>
          <w:rFonts w:ascii="Calibri" w:eastAsia="Calibri" w:hAnsi="Calibri" w:cs="Times New Roman"/>
          <w:kern w:val="0"/>
          <w:sz w:val="24"/>
          <w:szCs w:val="24"/>
          <w14:ligatures w14:val="none"/>
        </w:rPr>
      </w:pPr>
    </w:p>
    <w:p w14:paraId="7890438C" w14:textId="77777777" w:rsidR="00B560CA" w:rsidRPr="00B560CA" w:rsidRDefault="00B560CA" w:rsidP="00B560CA">
      <w:pPr>
        <w:spacing w:after="0" w:line="240" w:lineRule="auto"/>
        <w:rPr>
          <w:rFonts w:ascii="Calibri" w:eastAsia="Calibri" w:hAnsi="Calibri" w:cs="Times New Roman"/>
          <w:kern w:val="0"/>
          <w:szCs w:val="21"/>
          <w14:ligatures w14:val="none"/>
        </w:rPr>
      </w:pPr>
    </w:p>
    <w:p w14:paraId="4DAD4CAD" w14:textId="77777777" w:rsidR="00B560CA" w:rsidRDefault="00B560CA"/>
    <w:sectPr w:rsidR="00B560CA" w:rsidSect="00B560C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B12D" w14:textId="77777777" w:rsidR="00B560CA" w:rsidRDefault="00B560CA" w:rsidP="00B560CA">
      <w:pPr>
        <w:spacing w:after="0" w:line="240" w:lineRule="auto"/>
      </w:pPr>
      <w:r>
        <w:separator/>
      </w:r>
    </w:p>
  </w:endnote>
  <w:endnote w:type="continuationSeparator" w:id="0">
    <w:p w14:paraId="23A54DD5" w14:textId="77777777" w:rsidR="00B560CA" w:rsidRDefault="00B560CA" w:rsidP="00B5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F8EA" w14:textId="77777777" w:rsidR="00B560CA" w:rsidRDefault="00B560CA" w:rsidP="00B560CA">
      <w:pPr>
        <w:spacing w:after="0" w:line="240" w:lineRule="auto"/>
      </w:pPr>
      <w:r>
        <w:separator/>
      </w:r>
    </w:p>
  </w:footnote>
  <w:footnote w:type="continuationSeparator" w:id="0">
    <w:p w14:paraId="18D659E1" w14:textId="77777777" w:rsidR="00B560CA" w:rsidRDefault="00B560CA" w:rsidP="00B560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CA"/>
    <w:rsid w:val="00B5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5537"/>
  <w15:chartTrackingRefBased/>
  <w15:docId w15:val="{DD35240E-951C-469B-8139-EB5E732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0CA"/>
  </w:style>
  <w:style w:type="paragraph" w:styleId="Footer">
    <w:name w:val="footer"/>
    <w:basedOn w:val="Normal"/>
    <w:link w:val="FooterChar"/>
    <w:uiPriority w:val="99"/>
    <w:unhideWhenUsed/>
    <w:rsid w:val="00B56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dc:creator>
  <cp:keywords/>
  <dc:description/>
  <cp:lastModifiedBy>Leyla</cp:lastModifiedBy>
  <cp:revision>1</cp:revision>
  <dcterms:created xsi:type="dcterms:W3CDTF">2023-04-23T11:07:00Z</dcterms:created>
  <dcterms:modified xsi:type="dcterms:W3CDTF">2023-04-23T11:16:00Z</dcterms:modified>
</cp:coreProperties>
</file>